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D1F" w:rsidRPr="000B1A29" w:rsidRDefault="00557D1F" w:rsidP="00557D1F">
      <w:pPr>
        <w:rPr>
          <w:rFonts w:cstheme="minorHAnsi"/>
          <w:sz w:val="24"/>
          <w:szCs w:val="24"/>
        </w:rPr>
      </w:pPr>
      <w:r w:rsidRPr="000B1A29">
        <w:rPr>
          <w:rFonts w:cstheme="minorHAnsi"/>
          <w:b/>
          <w:sz w:val="24"/>
          <w:szCs w:val="24"/>
        </w:rPr>
        <w:t>Prilog 1.2</w:t>
      </w:r>
    </w:p>
    <w:p w:rsidR="00557D1F" w:rsidRPr="000B1A29" w:rsidRDefault="00557D1F" w:rsidP="00557D1F">
      <w:pPr>
        <w:rPr>
          <w:rFonts w:cstheme="minorHAnsi"/>
          <w:b/>
          <w:sz w:val="24"/>
          <w:szCs w:val="24"/>
        </w:rPr>
      </w:pPr>
    </w:p>
    <w:p w:rsidR="00557D1F" w:rsidRPr="000B1A29" w:rsidRDefault="00557D1F" w:rsidP="00557D1F">
      <w:pPr>
        <w:contextualSpacing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0B1A29">
        <w:rPr>
          <w:rFonts w:eastAsia="Times New Roman" w:cstheme="minorHAnsi"/>
          <w:b/>
          <w:sz w:val="24"/>
          <w:szCs w:val="24"/>
          <w:lang w:eastAsia="hr-HR"/>
        </w:rPr>
        <w:t>PONUDBENI LIST (grupa nabave 2)</w:t>
      </w:r>
    </w:p>
    <w:p w:rsidR="00557D1F" w:rsidRPr="000B1A29" w:rsidRDefault="00557D1F" w:rsidP="00557D1F">
      <w:pPr>
        <w:jc w:val="center"/>
        <w:rPr>
          <w:rFonts w:cstheme="minorHAnsi"/>
          <w:b/>
          <w:sz w:val="24"/>
          <w:szCs w:val="24"/>
        </w:rPr>
      </w:pPr>
      <w:r w:rsidRPr="000B1A29">
        <w:rPr>
          <w:rFonts w:cstheme="minorHAnsi"/>
          <w:b/>
          <w:sz w:val="24"/>
          <w:szCs w:val="24"/>
        </w:rPr>
        <w:t xml:space="preserve">Usluga analize sastava </w:t>
      </w:r>
      <w:proofErr w:type="spellStart"/>
      <w:r w:rsidRPr="000B1A29">
        <w:rPr>
          <w:rFonts w:cstheme="minorHAnsi"/>
          <w:b/>
          <w:sz w:val="24"/>
          <w:szCs w:val="24"/>
        </w:rPr>
        <w:t>fenolnih</w:t>
      </w:r>
      <w:proofErr w:type="spellEnd"/>
      <w:r w:rsidRPr="000B1A29">
        <w:rPr>
          <w:rFonts w:cstheme="minorHAnsi"/>
          <w:b/>
          <w:sz w:val="24"/>
          <w:szCs w:val="24"/>
        </w:rPr>
        <w:t xml:space="preserve"> spojeva maslinovih ulja</w:t>
      </w:r>
    </w:p>
    <w:p w:rsidR="00557D1F" w:rsidRPr="000B1A29" w:rsidRDefault="00557D1F" w:rsidP="00557D1F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Reetkatablice"/>
        <w:tblW w:w="10065" w:type="dxa"/>
        <w:jc w:val="center"/>
        <w:tblLook w:val="04A0" w:firstRow="1" w:lastRow="0" w:firstColumn="1" w:lastColumn="0" w:noHBand="0" w:noVBand="1"/>
      </w:tblPr>
      <w:tblGrid>
        <w:gridCol w:w="10065"/>
      </w:tblGrid>
      <w:tr w:rsidR="00557D1F" w:rsidRPr="000B1A29" w:rsidTr="00F92578">
        <w:trPr>
          <w:jc w:val="center"/>
        </w:trPr>
        <w:tc>
          <w:tcPr>
            <w:tcW w:w="10065" w:type="dxa"/>
            <w:shd w:val="clear" w:color="auto" w:fill="D9D9D9" w:themeFill="background1" w:themeFillShade="D9"/>
          </w:tcPr>
          <w:p w:rsidR="00557D1F" w:rsidRPr="000B1A29" w:rsidRDefault="00557D1F" w:rsidP="00F925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B1A29">
              <w:rPr>
                <w:rFonts w:cstheme="minorHAnsi"/>
                <w:b/>
                <w:sz w:val="24"/>
                <w:szCs w:val="24"/>
              </w:rPr>
              <w:t xml:space="preserve">PONUDBENI LIST  </w:t>
            </w:r>
          </w:p>
        </w:tc>
      </w:tr>
      <w:tr w:rsidR="00557D1F" w:rsidRPr="000B1A29" w:rsidTr="00F92578">
        <w:trPr>
          <w:trHeight w:val="376"/>
          <w:jc w:val="center"/>
        </w:trPr>
        <w:tc>
          <w:tcPr>
            <w:tcW w:w="10065" w:type="dxa"/>
          </w:tcPr>
          <w:p w:rsidR="00557D1F" w:rsidRPr="000B1A29" w:rsidRDefault="00557D1F" w:rsidP="00F92578">
            <w:pPr>
              <w:rPr>
                <w:rFonts w:cstheme="minorHAnsi"/>
                <w:sz w:val="24"/>
                <w:szCs w:val="24"/>
              </w:rPr>
            </w:pPr>
            <w:r w:rsidRPr="000B1A29">
              <w:rPr>
                <w:rFonts w:cstheme="minorHAnsi"/>
                <w:b/>
                <w:sz w:val="24"/>
                <w:szCs w:val="24"/>
              </w:rPr>
              <w:t xml:space="preserve">Predmet nabave: </w:t>
            </w:r>
            <w:r w:rsidRPr="000B1A29">
              <w:rPr>
                <w:rFonts w:cstheme="minorHAnsi"/>
                <w:sz w:val="24"/>
                <w:szCs w:val="24"/>
              </w:rPr>
              <w:t>Usluge analiza uzoraka maslinovih ulja, Grupa  nabave</w:t>
            </w:r>
            <w:r w:rsidR="00324447">
              <w:rPr>
                <w:rFonts w:cstheme="minorHAnsi"/>
                <w:sz w:val="24"/>
                <w:szCs w:val="24"/>
              </w:rPr>
              <w:t xml:space="preserve"> 2</w:t>
            </w:r>
            <w:bookmarkStart w:id="0" w:name="_GoBack"/>
            <w:bookmarkEnd w:id="0"/>
            <w:r w:rsidRPr="000B1A29">
              <w:rPr>
                <w:rFonts w:cstheme="minorHAnsi"/>
                <w:sz w:val="24"/>
                <w:szCs w:val="24"/>
              </w:rPr>
              <w:t xml:space="preserve">: Usluga analize sastava </w:t>
            </w:r>
            <w:proofErr w:type="spellStart"/>
            <w:r w:rsidRPr="000B1A29">
              <w:rPr>
                <w:rFonts w:cstheme="minorHAnsi"/>
                <w:sz w:val="24"/>
                <w:szCs w:val="24"/>
              </w:rPr>
              <w:t>fenolnih</w:t>
            </w:r>
            <w:proofErr w:type="spellEnd"/>
            <w:r w:rsidRPr="000B1A29">
              <w:rPr>
                <w:rFonts w:cstheme="minorHAnsi"/>
                <w:sz w:val="24"/>
                <w:szCs w:val="24"/>
              </w:rPr>
              <w:t xml:space="preserve"> spojeva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B1A29">
              <w:rPr>
                <w:rFonts w:cstheme="minorHAnsi"/>
                <w:sz w:val="24"/>
                <w:szCs w:val="24"/>
              </w:rPr>
              <w:t>maslinovih ulja</w:t>
            </w:r>
          </w:p>
        </w:tc>
      </w:tr>
      <w:tr w:rsidR="00557D1F" w:rsidRPr="000B1A29" w:rsidTr="00F92578">
        <w:trPr>
          <w:jc w:val="center"/>
        </w:trPr>
        <w:tc>
          <w:tcPr>
            <w:tcW w:w="10065" w:type="dxa"/>
          </w:tcPr>
          <w:p w:rsidR="00557D1F" w:rsidRPr="000B1A29" w:rsidRDefault="00557D1F" w:rsidP="00F92578">
            <w:pPr>
              <w:rPr>
                <w:rFonts w:cstheme="minorHAnsi"/>
                <w:b/>
                <w:sz w:val="24"/>
                <w:szCs w:val="24"/>
              </w:rPr>
            </w:pPr>
            <w:r w:rsidRPr="000B1A29">
              <w:rPr>
                <w:rFonts w:cstheme="minorHAnsi"/>
                <w:b/>
                <w:sz w:val="24"/>
                <w:szCs w:val="24"/>
              </w:rPr>
              <w:t xml:space="preserve">Naručitelj:                      Institut za jadranske kulture i melioraciju krša, </w:t>
            </w:r>
          </w:p>
          <w:p w:rsidR="00557D1F" w:rsidRPr="000B1A29" w:rsidRDefault="00557D1F" w:rsidP="00F92578">
            <w:pPr>
              <w:rPr>
                <w:rFonts w:cstheme="minorHAnsi"/>
                <w:i/>
                <w:sz w:val="24"/>
                <w:szCs w:val="24"/>
              </w:rPr>
            </w:pPr>
            <w:r w:rsidRPr="000B1A29">
              <w:rPr>
                <w:rFonts w:cstheme="minorHAnsi"/>
                <w:b/>
                <w:sz w:val="24"/>
                <w:szCs w:val="24"/>
              </w:rPr>
              <w:t xml:space="preserve">                                         Split,   Put </w:t>
            </w:r>
            <w:proofErr w:type="spellStart"/>
            <w:r w:rsidRPr="000B1A29">
              <w:rPr>
                <w:rFonts w:cstheme="minorHAnsi"/>
                <w:b/>
                <w:sz w:val="24"/>
                <w:szCs w:val="24"/>
              </w:rPr>
              <w:t>Duilova</w:t>
            </w:r>
            <w:proofErr w:type="spellEnd"/>
            <w:r w:rsidRPr="000B1A29">
              <w:rPr>
                <w:rFonts w:cstheme="minorHAnsi"/>
                <w:b/>
                <w:sz w:val="24"/>
                <w:szCs w:val="24"/>
              </w:rPr>
              <w:t xml:space="preserve"> 11,  OIB: 90884993104</w:t>
            </w:r>
          </w:p>
        </w:tc>
      </w:tr>
      <w:tr w:rsidR="00557D1F" w:rsidRPr="000B1A29" w:rsidTr="00F92578">
        <w:trPr>
          <w:jc w:val="center"/>
        </w:trPr>
        <w:tc>
          <w:tcPr>
            <w:tcW w:w="10065" w:type="dxa"/>
            <w:tcBorders>
              <w:bottom w:val="single" w:sz="4" w:space="0" w:color="auto"/>
            </w:tcBorders>
          </w:tcPr>
          <w:p w:rsidR="00557D1F" w:rsidRPr="000B1A29" w:rsidRDefault="00557D1F" w:rsidP="00F92578">
            <w:pPr>
              <w:rPr>
                <w:rFonts w:cstheme="minorHAnsi"/>
                <w:b/>
                <w:sz w:val="24"/>
                <w:szCs w:val="24"/>
              </w:rPr>
            </w:pPr>
            <w:r w:rsidRPr="000B1A29">
              <w:rPr>
                <w:rFonts w:cstheme="minorHAnsi"/>
                <w:b/>
                <w:sz w:val="24"/>
                <w:szCs w:val="24"/>
              </w:rPr>
              <w:t xml:space="preserve">Odgovorna osoba Naručitelja:                </w:t>
            </w:r>
            <w:r w:rsidRPr="000B1A29">
              <w:rPr>
                <w:rFonts w:cstheme="minorHAnsi"/>
                <w:sz w:val="24"/>
                <w:szCs w:val="24"/>
              </w:rPr>
              <w:t xml:space="preserve">Ravnateljica Instituta: dr. </w:t>
            </w:r>
            <w:proofErr w:type="spellStart"/>
            <w:r w:rsidRPr="000B1A29">
              <w:rPr>
                <w:rFonts w:cstheme="minorHAnsi"/>
                <w:sz w:val="24"/>
                <w:szCs w:val="24"/>
              </w:rPr>
              <w:t>sc</w:t>
            </w:r>
            <w:proofErr w:type="spellEnd"/>
            <w:r w:rsidRPr="000B1A29">
              <w:rPr>
                <w:rFonts w:cstheme="minorHAnsi"/>
                <w:sz w:val="24"/>
                <w:szCs w:val="24"/>
              </w:rPr>
              <w:t>. Katja Žanić</w:t>
            </w:r>
          </w:p>
        </w:tc>
      </w:tr>
      <w:tr w:rsidR="00557D1F" w:rsidRPr="000B1A29" w:rsidTr="00F92578">
        <w:trPr>
          <w:trHeight w:val="356"/>
          <w:jc w:val="center"/>
        </w:trPr>
        <w:tc>
          <w:tcPr>
            <w:tcW w:w="10065" w:type="dxa"/>
            <w:shd w:val="clear" w:color="auto" w:fill="D9D9D9" w:themeFill="background1" w:themeFillShade="D9"/>
          </w:tcPr>
          <w:p w:rsidR="00557D1F" w:rsidRPr="000B1A29" w:rsidRDefault="00557D1F" w:rsidP="00F925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B1A29">
              <w:rPr>
                <w:rFonts w:cstheme="minorHAnsi"/>
                <w:b/>
                <w:sz w:val="24"/>
                <w:szCs w:val="24"/>
              </w:rPr>
              <w:t>POPUNJAVA PONUDITELJ</w:t>
            </w:r>
          </w:p>
        </w:tc>
      </w:tr>
      <w:tr w:rsidR="00557D1F" w:rsidRPr="000B1A29" w:rsidTr="00F92578">
        <w:trPr>
          <w:trHeight w:val="356"/>
          <w:jc w:val="center"/>
        </w:trPr>
        <w:tc>
          <w:tcPr>
            <w:tcW w:w="10065" w:type="dxa"/>
          </w:tcPr>
          <w:p w:rsidR="00557D1F" w:rsidRPr="000B1A29" w:rsidRDefault="00557D1F" w:rsidP="00F92578">
            <w:pPr>
              <w:rPr>
                <w:rFonts w:cstheme="minorHAnsi"/>
                <w:b/>
                <w:sz w:val="24"/>
                <w:szCs w:val="24"/>
              </w:rPr>
            </w:pPr>
            <w:r w:rsidRPr="000B1A29">
              <w:rPr>
                <w:rFonts w:cstheme="minorHAnsi"/>
                <w:b/>
                <w:sz w:val="24"/>
                <w:szCs w:val="24"/>
              </w:rPr>
              <w:t>Naziv ponuditelja:</w:t>
            </w:r>
          </w:p>
        </w:tc>
      </w:tr>
      <w:tr w:rsidR="00557D1F" w:rsidRPr="000B1A29" w:rsidTr="00F92578">
        <w:trPr>
          <w:jc w:val="center"/>
        </w:trPr>
        <w:tc>
          <w:tcPr>
            <w:tcW w:w="10065" w:type="dxa"/>
          </w:tcPr>
          <w:p w:rsidR="00557D1F" w:rsidRPr="000B1A29" w:rsidRDefault="00557D1F" w:rsidP="00F92578">
            <w:pPr>
              <w:rPr>
                <w:rFonts w:cstheme="minorHAnsi"/>
                <w:b/>
                <w:sz w:val="24"/>
                <w:szCs w:val="24"/>
              </w:rPr>
            </w:pPr>
            <w:r w:rsidRPr="000B1A29">
              <w:rPr>
                <w:rFonts w:cstheme="minorHAnsi"/>
                <w:b/>
                <w:sz w:val="24"/>
                <w:szCs w:val="24"/>
              </w:rPr>
              <w:t>Adresa (poslovno sjedište):</w:t>
            </w:r>
          </w:p>
        </w:tc>
      </w:tr>
      <w:tr w:rsidR="00557D1F" w:rsidRPr="000B1A29" w:rsidTr="00F92578">
        <w:trPr>
          <w:trHeight w:val="340"/>
          <w:jc w:val="center"/>
        </w:trPr>
        <w:tc>
          <w:tcPr>
            <w:tcW w:w="10065" w:type="dxa"/>
          </w:tcPr>
          <w:p w:rsidR="00557D1F" w:rsidRPr="000B1A29" w:rsidRDefault="00557D1F" w:rsidP="00F92578">
            <w:pPr>
              <w:rPr>
                <w:rFonts w:cstheme="minorHAnsi"/>
                <w:b/>
                <w:sz w:val="24"/>
                <w:szCs w:val="24"/>
              </w:rPr>
            </w:pPr>
            <w:r w:rsidRPr="000B1A29">
              <w:rPr>
                <w:rFonts w:cstheme="minorHAnsi"/>
                <w:b/>
                <w:sz w:val="24"/>
                <w:szCs w:val="24"/>
              </w:rPr>
              <w:t>OIB:</w:t>
            </w:r>
          </w:p>
        </w:tc>
      </w:tr>
      <w:tr w:rsidR="00557D1F" w:rsidRPr="000B1A29" w:rsidTr="00F92578">
        <w:trPr>
          <w:trHeight w:val="340"/>
          <w:jc w:val="center"/>
        </w:trPr>
        <w:tc>
          <w:tcPr>
            <w:tcW w:w="10065" w:type="dxa"/>
          </w:tcPr>
          <w:p w:rsidR="00557D1F" w:rsidRPr="000B1A29" w:rsidRDefault="00557D1F" w:rsidP="00F92578">
            <w:pPr>
              <w:rPr>
                <w:rFonts w:cstheme="minorHAnsi"/>
                <w:b/>
                <w:sz w:val="24"/>
                <w:szCs w:val="24"/>
              </w:rPr>
            </w:pPr>
            <w:r w:rsidRPr="000B1A29">
              <w:rPr>
                <w:rFonts w:cstheme="minorHAnsi"/>
                <w:b/>
                <w:sz w:val="24"/>
                <w:szCs w:val="24"/>
              </w:rPr>
              <w:t>Broj računa (IBAN):</w:t>
            </w:r>
          </w:p>
        </w:tc>
      </w:tr>
      <w:tr w:rsidR="00557D1F" w:rsidRPr="000B1A29" w:rsidTr="00F92578">
        <w:trPr>
          <w:trHeight w:val="340"/>
          <w:jc w:val="center"/>
        </w:trPr>
        <w:tc>
          <w:tcPr>
            <w:tcW w:w="10065" w:type="dxa"/>
          </w:tcPr>
          <w:p w:rsidR="00557D1F" w:rsidRPr="000B1A29" w:rsidRDefault="00557D1F" w:rsidP="00F92578">
            <w:pPr>
              <w:rPr>
                <w:rFonts w:cstheme="minorHAnsi"/>
                <w:b/>
                <w:sz w:val="24"/>
                <w:szCs w:val="24"/>
              </w:rPr>
            </w:pPr>
            <w:r w:rsidRPr="000B1A29">
              <w:rPr>
                <w:rFonts w:cstheme="minorHAnsi"/>
                <w:b/>
                <w:sz w:val="24"/>
                <w:szCs w:val="24"/>
              </w:rPr>
              <w:t>Naziv poslovne banke:</w:t>
            </w:r>
          </w:p>
        </w:tc>
      </w:tr>
      <w:tr w:rsidR="00557D1F" w:rsidRPr="000B1A29" w:rsidTr="00F92578">
        <w:trPr>
          <w:trHeight w:val="340"/>
          <w:jc w:val="center"/>
        </w:trPr>
        <w:tc>
          <w:tcPr>
            <w:tcW w:w="10065" w:type="dxa"/>
          </w:tcPr>
          <w:p w:rsidR="00557D1F" w:rsidRPr="000B1A29" w:rsidRDefault="00557D1F" w:rsidP="00F92578">
            <w:pPr>
              <w:rPr>
                <w:rFonts w:cstheme="minorHAnsi"/>
                <w:sz w:val="24"/>
                <w:szCs w:val="24"/>
              </w:rPr>
            </w:pPr>
            <w:r w:rsidRPr="000B1A29">
              <w:rPr>
                <w:rFonts w:cstheme="minorHAnsi"/>
                <w:b/>
                <w:sz w:val="24"/>
                <w:szCs w:val="24"/>
              </w:rPr>
              <w:t>Ponuditelj je u sustavu PDV-a</w:t>
            </w:r>
            <w:r w:rsidRPr="000B1A29">
              <w:rPr>
                <w:rFonts w:cstheme="minorHAnsi"/>
                <w:sz w:val="24"/>
                <w:szCs w:val="24"/>
              </w:rPr>
              <w:t xml:space="preserve"> </w:t>
            </w:r>
            <w:r w:rsidRPr="000B1A29">
              <w:rPr>
                <w:rFonts w:cstheme="minorHAnsi"/>
                <w:i/>
                <w:sz w:val="24"/>
                <w:szCs w:val="24"/>
              </w:rPr>
              <w:t>(zaokružiti )</w:t>
            </w:r>
            <w:r w:rsidRPr="000B1A29">
              <w:rPr>
                <w:rFonts w:cstheme="minorHAnsi"/>
                <w:sz w:val="24"/>
                <w:szCs w:val="24"/>
              </w:rPr>
              <w:t xml:space="preserve">                                  </w:t>
            </w:r>
            <w:r w:rsidRPr="000B1A29">
              <w:rPr>
                <w:rFonts w:cstheme="minorHAnsi"/>
                <w:b/>
                <w:sz w:val="24"/>
                <w:szCs w:val="24"/>
              </w:rPr>
              <w:t>DA                  NE</w:t>
            </w:r>
          </w:p>
        </w:tc>
      </w:tr>
      <w:tr w:rsidR="00557D1F" w:rsidRPr="000B1A29" w:rsidTr="00F92578">
        <w:trPr>
          <w:jc w:val="center"/>
        </w:trPr>
        <w:tc>
          <w:tcPr>
            <w:tcW w:w="10065" w:type="dxa"/>
          </w:tcPr>
          <w:p w:rsidR="00557D1F" w:rsidRPr="000B1A29" w:rsidRDefault="00557D1F" w:rsidP="00F92578">
            <w:pPr>
              <w:rPr>
                <w:rFonts w:cstheme="minorHAnsi"/>
                <w:b/>
                <w:sz w:val="24"/>
                <w:szCs w:val="24"/>
              </w:rPr>
            </w:pPr>
            <w:r w:rsidRPr="000B1A29">
              <w:rPr>
                <w:rFonts w:cstheme="minorHAnsi"/>
                <w:b/>
                <w:sz w:val="24"/>
                <w:szCs w:val="24"/>
              </w:rPr>
              <w:t>Adresa za dostavu pošte:</w:t>
            </w:r>
          </w:p>
        </w:tc>
      </w:tr>
      <w:tr w:rsidR="00557D1F" w:rsidRPr="000B1A29" w:rsidTr="00F92578">
        <w:trPr>
          <w:jc w:val="center"/>
        </w:trPr>
        <w:tc>
          <w:tcPr>
            <w:tcW w:w="10065" w:type="dxa"/>
          </w:tcPr>
          <w:p w:rsidR="00557D1F" w:rsidRPr="000B1A29" w:rsidRDefault="00557D1F" w:rsidP="00F92578">
            <w:pPr>
              <w:rPr>
                <w:rFonts w:cstheme="minorHAnsi"/>
                <w:b/>
                <w:sz w:val="24"/>
                <w:szCs w:val="24"/>
              </w:rPr>
            </w:pPr>
            <w:r w:rsidRPr="000B1A29">
              <w:rPr>
                <w:rFonts w:cstheme="minorHAnsi"/>
                <w:b/>
                <w:sz w:val="24"/>
                <w:szCs w:val="24"/>
              </w:rPr>
              <w:t>E-pošta:</w:t>
            </w:r>
          </w:p>
        </w:tc>
      </w:tr>
      <w:tr w:rsidR="00557D1F" w:rsidRPr="000B1A29" w:rsidTr="00F92578">
        <w:trPr>
          <w:jc w:val="center"/>
        </w:trPr>
        <w:tc>
          <w:tcPr>
            <w:tcW w:w="10065" w:type="dxa"/>
          </w:tcPr>
          <w:p w:rsidR="00557D1F" w:rsidRPr="000B1A29" w:rsidRDefault="00557D1F" w:rsidP="00F92578">
            <w:pPr>
              <w:rPr>
                <w:rFonts w:cstheme="minorHAnsi"/>
                <w:b/>
                <w:sz w:val="24"/>
                <w:szCs w:val="24"/>
              </w:rPr>
            </w:pPr>
            <w:r w:rsidRPr="000B1A29">
              <w:rPr>
                <w:rFonts w:cstheme="minorHAnsi"/>
                <w:b/>
                <w:sz w:val="24"/>
                <w:szCs w:val="24"/>
              </w:rPr>
              <w:t>Kontakt osoba:</w:t>
            </w:r>
          </w:p>
        </w:tc>
      </w:tr>
      <w:tr w:rsidR="00557D1F" w:rsidRPr="000B1A29" w:rsidTr="00F92578">
        <w:trPr>
          <w:jc w:val="center"/>
        </w:trPr>
        <w:tc>
          <w:tcPr>
            <w:tcW w:w="10065" w:type="dxa"/>
          </w:tcPr>
          <w:p w:rsidR="00557D1F" w:rsidRPr="000B1A29" w:rsidRDefault="00557D1F" w:rsidP="00F92578">
            <w:pPr>
              <w:rPr>
                <w:rFonts w:cstheme="minorHAnsi"/>
                <w:b/>
                <w:sz w:val="24"/>
                <w:szCs w:val="24"/>
              </w:rPr>
            </w:pPr>
            <w:r w:rsidRPr="000B1A29">
              <w:rPr>
                <w:rFonts w:cstheme="minorHAnsi"/>
                <w:b/>
                <w:sz w:val="24"/>
                <w:szCs w:val="24"/>
              </w:rPr>
              <w:t>Tel:</w:t>
            </w:r>
          </w:p>
        </w:tc>
      </w:tr>
      <w:tr w:rsidR="00557D1F" w:rsidRPr="000B1A29" w:rsidTr="00F92578">
        <w:trPr>
          <w:jc w:val="center"/>
        </w:trPr>
        <w:tc>
          <w:tcPr>
            <w:tcW w:w="10065" w:type="dxa"/>
            <w:tcBorders>
              <w:bottom w:val="single" w:sz="4" w:space="0" w:color="auto"/>
            </w:tcBorders>
          </w:tcPr>
          <w:p w:rsidR="00557D1F" w:rsidRPr="000B1A29" w:rsidRDefault="00557D1F" w:rsidP="00F92578">
            <w:pPr>
              <w:rPr>
                <w:rFonts w:cstheme="minorHAnsi"/>
                <w:b/>
                <w:sz w:val="24"/>
                <w:szCs w:val="24"/>
              </w:rPr>
            </w:pPr>
            <w:r w:rsidRPr="000B1A29">
              <w:rPr>
                <w:rFonts w:cstheme="minorHAnsi"/>
                <w:b/>
                <w:sz w:val="24"/>
                <w:szCs w:val="24"/>
              </w:rPr>
              <w:t>Fax:</w:t>
            </w:r>
          </w:p>
        </w:tc>
      </w:tr>
      <w:tr w:rsidR="00557D1F" w:rsidRPr="000B1A29" w:rsidTr="00F92578">
        <w:trPr>
          <w:trHeight w:val="369"/>
          <w:jc w:val="center"/>
        </w:trPr>
        <w:tc>
          <w:tcPr>
            <w:tcW w:w="10065" w:type="dxa"/>
            <w:shd w:val="clear" w:color="auto" w:fill="D9D9D9" w:themeFill="background1" w:themeFillShade="D9"/>
          </w:tcPr>
          <w:p w:rsidR="00557D1F" w:rsidRPr="000B1A29" w:rsidRDefault="00557D1F" w:rsidP="00F92578">
            <w:pPr>
              <w:rPr>
                <w:rFonts w:cstheme="minorHAnsi"/>
                <w:b/>
                <w:sz w:val="24"/>
                <w:szCs w:val="24"/>
              </w:rPr>
            </w:pPr>
            <w:r w:rsidRPr="000B1A29">
              <w:rPr>
                <w:rFonts w:cstheme="minorHAnsi"/>
                <w:b/>
                <w:sz w:val="24"/>
                <w:szCs w:val="24"/>
              </w:rPr>
              <w:t>PONUDA</w:t>
            </w:r>
          </w:p>
        </w:tc>
      </w:tr>
      <w:tr w:rsidR="00557D1F" w:rsidRPr="000B1A29" w:rsidTr="00F92578">
        <w:trPr>
          <w:jc w:val="center"/>
        </w:trPr>
        <w:tc>
          <w:tcPr>
            <w:tcW w:w="10065" w:type="dxa"/>
          </w:tcPr>
          <w:p w:rsidR="00557D1F" w:rsidRPr="000B1A29" w:rsidRDefault="00557D1F" w:rsidP="00F92578">
            <w:pPr>
              <w:rPr>
                <w:rFonts w:cstheme="minorHAnsi"/>
                <w:b/>
                <w:sz w:val="24"/>
                <w:szCs w:val="24"/>
              </w:rPr>
            </w:pPr>
            <w:r w:rsidRPr="000B1A29">
              <w:rPr>
                <w:rFonts w:cstheme="minorHAnsi"/>
                <w:b/>
                <w:sz w:val="24"/>
                <w:szCs w:val="24"/>
              </w:rPr>
              <w:t>Broj ponude:</w:t>
            </w:r>
          </w:p>
        </w:tc>
      </w:tr>
      <w:tr w:rsidR="00557D1F" w:rsidRPr="000B1A29" w:rsidTr="00F92578">
        <w:trPr>
          <w:jc w:val="center"/>
        </w:trPr>
        <w:tc>
          <w:tcPr>
            <w:tcW w:w="10065" w:type="dxa"/>
          </w:tcPr>
          <w:p w:rsidR="00557D1F" w:rsidRPr="000B1A29" w:rsidRDefault="00557D1F" w:rsidP="00F92578">
            <w:pPr>
              <w:rPr>
                <w:rFonts w:cstheme="minorHAnsi"/>
                <w:b/>
                <w:sz w:val="24"/>
                <w:szCs w:val="24"/>
              </w:rPr>
            </w:pPr>
            <w:r w:rsidRPr="000B1A29">
              <w:rPr>
                <w:rFonts w:cstheme="minorHAnsi"/>
                <w:b/>
                <w:sz w:val="24"/>
                <w:szCs w:val="24"/>
              </w:rPr>
              <w:t>Datum ponude:</w:t>
            </w:r>
          </w:p>
        </w:tc>
      </w:tr>
      <w:tr w:rsidR="00557D1F" w:rsidRPr="000B1A29" w:rsidTr="00F92578">
        <w:trPr>
          <w:jc w:val="center"/>
        </w:trPr>
        <w:tc>
          <w:tcPr>
            <w:tcW w:w="10065" w:type="dxa"/>
          </w:tcPr>
          <w:p w:rsidR="00557D1F" w:rsidRPr="000B1A29" w:rsidRDefault="00557D1F" w:rsidP="00F92578">
            <w:pPr>
              <w:rPr>
                <w:rFonts w:cstheme="minorHAnsi"/>
                <w:b/>
                <w:sz w:val="24"/>
                <w:szCs w:val="24"/>
              </w:rPr>
            </w:pPr>
            <w:r w:rsidRPr="000B1A29">
              <w:rPr>
                <w:rFonts w:cstheme="minorHAnsi"/>
                <w:b/>
                <w:sz w:val="24"/>
                <w:szCs w:val="24"/>
              </w:rPr>
              <w:t>Cijena ponude bez PDV-a (HRK)  :</w:t>
            </w:r>
          </w:p>
        </w:tc>
      </w:tr>
      <w:tr w:rsidR="00557D1F" w:rsidRPr="000B1A29" w:rsidTr="00F92578">
        <w:trPr>
          <w:jc w:val="center"/>
        </w:trPr>
        <w:tc>
          <w:tcPr>
            <w:tcW w:w="10065" w:type="dxa"/>
          </w:tcPr>
          <w:p w:rsidR="00557D1F" w:rsidRPr="000B1A29" w:rsidRDefault="00557D1F" w:rsidP="00F92578">
            <w:pPr>
              <w:rPr>
                <w:rFonts w:cstheme="minorHAnsi"/>
                <w:b/>
                <w:sz w:val="24"/>
                <w:szCs w:val="24"/>
              </w:rPr>
            </w:pPr>
            <w:r w:rsidRPr="000B1A29">
              <w:rPr>
                <w:rFonts w:cstheme="minorHAnsi"/>
                <w:b/>
                <w:sz w:val="24"/>
                <w:szCs w:val="24"/>
              </w:rPr>
              <w:t>PDV:</w:t>
            </w:r>
          </w:p>
        </w:tc>
      </w:tr>
      <w:tr w:rsidR="00557D1F" w:rsidRPr="000B1A29" w:rsidTr="00F92578">
        <w:trPr>
          <w:jc w:val="center"/>
        </w:trPr>
        <w:tc>
          <w:tcPr>
            <w:tcW w:w="10065" w:type="dxa"/>
          </w:tcPr>
          <w:p w:rsidR="00557D1F" w:rsidRPr="000B1A29" w:rsidRDefault="00557D1F" w:rsidP="00F92578">
            <w:pPr>
              <w:rPr>
                <w:rFonts w:cstheme="minorHAnsi"/>
                <w:b/>
                <w:sz w:val="24"/>
                <w:szCs w:val="24"/>
              </w:rPr>
            </w:pPr>
            <w:r w:rsidRPr="000B1A29">
              <w:rPr>
                <w:rFonts w:cstheme="minorHAnsi"/>
                <w:b/>
                <w:sz w:val="24"/>
                <w:szCs w:val="24"/>
              </w:rPr>
              <w:t>Cijena ponude s PDV-om (HRK):</w:t>
            </w:r>
          </w:p>
        </w:tc>
      </w:tr>
      <w:tr w:rsidR="00557D1F" w:rsidRPr="000B1A29" w:rsidTr="00F92578">
        <w:trPr>
          <w:trHeight w:val="350"/>
          <w:jc w:val="center"/>
        </w:trPr>
        <w:tc>
          <w:tcPr>
            <w:tcW w:w="10065" w:type="dxa"/>
          </w:tcPr>
          <w:p w:rsidR="00557D1F" w:rsidRPr="000B1A29" w:rsidRDefault="00557D1F" w:rsidP="00F92578">
            <w:pPr>
              <w:rPr>
                <w:rFonts w:cstheme="minorHAnsi"/>
                <w:sz w:val="24"/>
                <w:szCs w:val="24"/>
              </w:rPr>
            </w:pPr>
            <w:r w:rsidRPr="000B1A29">
              <w:rPr>
                <w:rFonts w:cstheme="minorHAnsi"/>
                <w:b/>
                <w:sz w:val="24"/>
                <w:szCs w:val="24"/>
              </w:rPr>
              <w:t>Rok valjanosti ponude:</w:t>
            </w:r>
            <w:r w:rsidRPr="000B1A29">
              <w:rPr>
                <w:rFonts w:cstheme="minorHAnsi"/>
                <w:sz w:val="24"/>
                <w:szCs w:val="24"/>
              </w:rPr>
              <w:t xml:space="preserve"> 60 dana od dana isteka roka za dostavu ponuda</w:t>
            </w:r>
          </w:p>
        </w:tc>
      </w:tr>
      <w:tr w:rsidR="00557D1F" w:rsidRPr="000B1A29" w:rsidTr="00F92578">
        <w:trPr>
          <w:jc w:val="center"/>
        </w:trPr>
        <w:tc>
          <w:tcPr>
            <w:tcW w:w="10065" w:type="dxa"/>
          </w:tcPr>
          <w:p w:rsidR="00557D1F" w:rsidRPr="000B1A29" w:rsidRDefault="00557D1F" w:rsidP="00F92578">
            <w:pPr>
              <w:rPr>
                <w:rFonts w:cstheme="minorHAnsi"/>
                <w:b/>
                <w:sz w:val="24"/>
                <w:szCs w:val="24"/>
              </w:rPr>
            </w:pPr>
            <w:r w:rsidRPr="000B1A29">
              <w:rPr>
                <w:rFonts w:cstheme="minorHAnsi"/>
                <w:b/>
                <w:sz w:val="24"/>
                <w:szCs w:val="24"/>
              </w:rPr>
              <w:t xml:space="preserve">Ime i prezime ovlaštene osobe ponuditelja: </w:t>
            </w:r>
          </w:p>
        </w:tc>
      </w:tr>
      <w:tr w:rsidR="00557D1F" w:rsidRPr="000B1A29" w:rsidTr="00F92578">
        <w:trPr>
          <w:jc w:val="center"/>
        </w:trPr>
        <w:tc>
          <w:tcPr>
            <w:tcW w:w="10065" w:type="dxa"/>
            <w:tcBorders>
              <w:bottom w:val="single" w:sz="4" w:space="0" w:color="auto"/>
            </w:tcBorders>
          </w:tcPr>
          <w:p w:rsidR="00557D1F" w:rsidRPr="000B1A29" w:rsidRDefault="00557D1F" w:rsidP="00F92578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557D1F" w:rsidRPr="000B1A29" w:rsidRDefault="00557D1F" w:rsidP="00F92578">
            <w:pPr>
              <w:jc w:val="right"/>
              <w:rPr>
                <w:rFonts w:cstheme="minorHAnsi"/>
                <w:sz w:val="24"/>
                <w:szCs w:val="24"/>
              </w:rPr>
            </w:pPr>
            <w:r w:rsidRPr="000B1A29">
              <w:rPr>
                <w:rFonts w:cstheme="minorHAnsi"/>
                <w:sz w:val="24"/>
                <w:szCs w:val="24"/>
              </w:rPr>
              <w:t>_________________________</w:t>
            </w:r>
          </w:p>
          <w:p w:rsidR="00557D1F" w:rsidRPr="000B1A29" w:rsidRDefault="00557D1F" w:rsidP="00F92578">
            <w:pPr>
              <w:jc w:val="right"/>
              <w:rPr>
                <w:rFonts w:cstheme="minorHAnsi"/>
                <w:sz w:val="24"/>
                <w:szCs w:val="24"/>
              </w:rPr>
            </w:pPr>
            <w:r w:rsidRPr="000B1A29">
              <w:rPr>
                <w:rFonts w:cstheme="minorHAnsi"/>
                <w:sz w:val="24"/>
                <w:szCs w:val="24"/>
              </w:rPr>
              <w:t xml:space="preserve">                                                                    Potpis ovlaštene osobe ponuditelja</w:t>
            </w:r>
          </w:p>
        </w:tc>
      </w:tr>
    </w:tbl>
    <w:p w:rsidR="00557D1F" w:rsidRPr="000B1A29" w:rsidRDefault="00557D1F" w:rsidP="00557D1F">
      <w:pPr>
        <w:contextualSpacing/>
        <w:rPr>
          <w:rFonts w:eastAsia="Times New Roman" w:cstheme="minorHAnsi"/>
          <w:b/>
          <w:sz w:val="24"/>
          <w:szCs w:val="24"/>
          <w:lang w:eastAsia="hr-HR"/>
        </w:rPr>
      </w:pPr>
    </w:p>
    <w:p w:rsidR="00557D1F" w:rsidRPr="000B1A29" w:rsidRDefault="00557D1F" w:rsidP="00557D1F">
      <w:pPr>
        <w:rPr>
          <w:rFonts w:cstheme="minorHAnsi"/>
          <w:sz w:val="24"/>
          <w:szCs w:val="24"/>
        </w:rPr>
      </w:pPr>
    </w:p>
    <w:p w:rsidR="00557D1F" w:rsidRPr="000B1A29" w:rsidRDefault="00557D1F" w:rsidP="00557D1F">
      <w:pPr>
        <w:rPr>
          <w:rFonts w:cstheme="minorHAnsi"/>
          <w:b/>
          <w:sz w:val="24"/>
          <w:szCs w:val="24"/>
        </w:rPr>
      </w:pPr>
    </w:p>
    <w:p w:rsidR="00557D1F" w:rsidRPr="000B1A29" w:rsidRDefault="00557D1F" w:rsidP="00557D1F">
      <w:pPr>
        <w:rPr>
          <w:rFonts w:cstheme="minorHAnsi"/>
          <w:sz w:val="24"/>
          <w:szCs w:val="24"/>
          <w:u w:val="single"/>
        </w:rPr>
      </w:pPr>
      <w:r w:rsidRPr="000B1A29">
        <w:rPr>
          <w:rFonts w:cstheme="minorHAnsi"/>
          <w:b/>
          <w:sz w:val="24"/>
          <w:szCs w:val="24"/>
        </w:rPr>
        <w:br w:type="page"/>
      </w:r>
    </w:p>
    <w:p w:rsidR="00557D1F" w:rsidRPr="000B1A29" w:rsidRDefault="00557D1F" w:rsidP="00557D1F">
      <w:pPr>
        <w:rPr>
          <w:rFonts w:cstheme="minorHAnsi"/>
          <w:sz w:val="24"/>
          <w:szCs w:val="24"/>
        </w:rPr>
      </w:pPr>
      <w:r w:rsidRPr="000B1A29">
        <w:rPr>
          <w:rFonts w:cstheme="minorHAnsi"/>
          <w:sz w:val="24"/>
          <w:szCs w:val="24"/>
        </w:rPr>
        <w:lastRenderedPageBreak/>
        <w:tab/>
      </w:r>
      <w:r w:rsidRPr="000B1A29">
        <w:rPr>
          <w:rFonts w:cstheme="minorHAnsi"/>
          <w:sz w:val="24"/>
          <w:szCs w:val="24"/>
        </w:rPr>
        <w:tab/>
      </w:r>
      <w:r w:rsidRPr="000B1A29">
        <w:rPr>
          <w:rFonts w:cstheme="minorHAnsi"/>
          <w:sz w:val="24"/>
          <w:szCs w:val="24"/>
        </w:rPr>
        <w:tab/>
      </w:r>
      <w:r w:rsidRPr="000B1A29">
        <w:rPr>
          <w:rFonts w:cstheme="minorHAnsi"/>
          <w:sz w:val="24"/>
          <w:szCs w:val="24"/>
        </w:rPr>
        <w:tab/>
      </w:r>
      <w:r w:rsidRPr="000B1A29">
        <w:rPr>
          <w:rFonts w:cstheme="minorHAnsi"/>
          <w:sz w:val="24"/>
          <w:szCs w:val="24"/>
        </w:rPr>
        <w:tab/>
      </w:r>
      <w:r w:rsidRPr="000B1A29">
        <w:rPr>
          <w:rFonts w:cstheme="minorHAnsi"/>
          <w:sz w:val="24"/>
          <w:szCs w:val="24"/>
        </w:rPr>
        <w:tab/>
      </w:r>
      <w:r w:rsidRPr="000B1A29">
        <w:rPr>
          <w:rFonts w:cstheme="minorHAnsi"/>
          <w:sz w:val="24"/>
          <w:szCs w:val="24"/>
        </w:rPr>
        <w:tab/>
      </w:r>
    </w:p>
    <w:p w:rsidR="0095000B" w:rsidRDefault="0095000B"/>
    <w:sectPr w:rsidR="0095000B" w:rsidSect="000D3B85">
      <w:footerReference w:type="default" r:id="rId6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B56" w:rsidRDefault="00D14B56">
      <w:r>
        <w:separator/>
      </w:r>
    </w:p>
  </w:endnote>
  <w:endnote w:type="continuationSeparator" w:id="0">
    <w:p w:rsidR="00D14B56" w:rsidRDefault="00D1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B85" w:rsidRDefault="00D14B56">
    <w:pPr>
      <w:pStyle w:val="Podnoje"/>
      <w:jc w:val="right"/>
    </w:pPr>
  </w:p>
  <w:p w:rsidR="000D3B85" w:rsidRDefault="00D14B5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B56" w:rsidRDefault="00D14B56">
      <w:r>
        <w:separator/>
      </w:r>
    </w:p>
  </w:footnote>
  <w:footnote w:type="continuationSeparator" w:id="0">
    <w:p w:rsidR="00D14B56" w:rsidRDefault="00D14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D1F"/>
    <w:rsid w:val="00324447"/>
    <w:rsid w:val="00557D1F"/>
    <w:rsid w:val="0095000B"/>
    <w:rsid w:val="00D1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0344"/>
  <w15:chartTrackingRefBased/>
  <w15:docId w15:val="{45ED9C06-EF1F-4F9D-8EB0-9790340E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D1F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57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557D1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57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 Mijac</dc:creator>
  <cp:keywords/>
  <dc:description/>
  <cp:lastModifiedBy>Marino Mijac</cp:lastModifiedBy>
  <cp:revision>2</cp:revision>
  <dcterms:created xsi:type="dcterms:W3CDTF">2021-06-10T10:55:00Z</dcterms:created>
  <dcterms:modified xsi:type="dcterms:W3CDTF">2021-06-10T11:02:00Z</dcterms:modified>
</cp:coreProperties>
</file>